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rStyle w:val="c2c4c1"/>
          <w:b/>
          <w:bCs/>
          <w:color w:val="000000"/>
          <w:sz w:val="28"/>
          <w:szCs w:val="28"/>
        </w:rPr>
      </w:pP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2c4c1"/>
          <w:b/>
          <w:bCs/>
          <w:color w:val="000000"/>
          <w:sz w:val="28"/>
          <w:szCs w:val="28"/>
        </w:rPr>
        <w:t xml:space="preserve">Комплексы </w:t>
      </w:r>
      <w:proofErr w:type="spellStart"/>
      <w:proofErr w:type="gramStart"/>
      <w:r w:rsidRPr="001F53C4">
        <w:rPr>
          <w:rStyle w:val="c2c4c1"/>
          <w:b/>
          <w:bCs/>
          <w:color w:val="000000"/>
          <w:sz w:val="28"/>
          <w:szCs w:val="28"/>
        </w:rPr>
        <w:t>степ-аэробики</w:t>
      </w:r>
      <w:proofErr w:type="spellEnd"/>
      <w:proofErr w:type="gramEnd"/>
      <w:r w:rsidRPr="001F53C4">
        <w:rPr>
          <w:rStyle w:val="c2c4c1"/>
          <w:b/>
          <w:bCs/>
          <w:color w:val="000000"/>
          <w:sz w:val="28"/>
          <w:szCs w:val="28"/>
        </w:rPr>
        <w:t xml:space="preserve"> для занятий оздоровительно-тренирующей направленности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2c1c4"/>
          <w:b/>
          <w:bCs/>
          <w:color w:val="000000"/>
          <w:sz w:val="28"/>
          <w:szCs w:val="28"/>
        </w:rPr>
        <w:t>Комплекс № 1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В хорошо проветренном зале на полу в шахматном порядке разложены степы. Под бодрую ритмичную музыку дети входят в зал и становятся позади степов.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ПОДГОТОВИТЕЛЬНАЯ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1. Ходьба обычная на месте. (Дети должны почувствовать музыку, уловить темп движения, соответственно настроиться.)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2. Ходьба на степе.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Сделать приставной шаг назад со степа на пол и обратно на степ, с правой ноги, бодро работая руками.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Приставной шаг назад со степа, вперед со степа.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5. Ходьба на степе; руки поочередно движутся вперед, вверх, вперед, вниз.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ОСНОВНАЯ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1. Ходьба на степе. Руки рисуют поочередно большие круги вдоль туловища, пальцы сжаты в кулаки.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2. Шаг на степ — со степа. Кисти рук поочередно рисуют маленькие круги вдоль туловища. (№ 1 и 2 повторить 3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Приставной шаг на степе вправо – влево. Одновременно прямые руки поднимаются вперед — опускаются вниз.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Приставной шаг на степе вправо – влево с полуприседанием (шаг — присесть). Кисти рук, согнутых в локтях, идут к плечам, затем вниз.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5. Ходьба на степе с высоким подниманием колен. Одновременно выполняются хлопки прямыми руками перед собой и за спиной.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6. Шаг на степ — со степа с хлопками прямыми руками перед собой и за спиной. (№ 3, 4, 5 и 6 повторить 3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7. Бег на8. Легкий бег на степе.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9. Бег вокруг степа.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10. Бег врассыпную. (№ 7, 8, 9 и 10 повторить 3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11. Ходьба на степе.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12. Ходьба на носках вокруг степа с поочередным подниманием плеч.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13. Шаг в сторону со степа на степ.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14. Ходьба на пятках вокруг степа с одновременным подниманием и опусканием плеч.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15. Шаг в сторону со степа на степ.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16. «Крест». </w:t>
      </w:r>
      <w:proofErr w:type="gramStart"/>
      <w:r w:rsidRPr="001F53C4">
        <w:rPr>
          <w:rStyle w:val="c1"/>
          <w:color w:val="000000"/>
          <w:sz w:val="28"/>
          <w:szCs w:val="28"/>
        </w:rPr>
        <w:t>Шаг со степа — вперед; со степа — назад; со степа — вправо; со степа — влево; руки на поясе.</w:t>
      </w:r>
      <w:proofErr w:type="gramEnd"/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17. То же, выполняя танцевальные движения руками.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18. Упражнение на дыхание.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19. Обычная ходьба на степе.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20. Шаг со степа — на степ, руки вверх, к плечам.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21. Ходьба вокруг степа на полусогнутых ногах, руки на поясе.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22. Ходьба врассыпную с хлопками над головой.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lastRenderedPageBreak/>
        <w:t>23. Шаг на степ — со степа.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24. Перестроение по кругу. Ходьба на степе в кругу.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25. Мах прямой ногой вверх</w:t>
      </w:r>
      <w:r w:rsidR="000C4405">
        <w:rPr>
          <w:rStyle w:val="c1"/>
          <w:color w:val="000000"/>
          <w:sz w:val="28"/>
          <w:szCs w:val="28"/>
        </w:rPr>
        <w:t xml:space="preserve"> </w:t>
      </w:r>
      <w:r w:rsidRPr="001F53C4">
        <w:rPr>
          <w:rStyle w:val="c1"/>
          <w:color w:val="000000"/>
          <w:sz w:val="28"/>
          <w:szCs w:val="28"/>
        </w:rPr>
        <w:t>- вперед (по 8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26. Ходьба змейкой вокруг степов (2—3 круга).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27. Мах прямой ногой ввер</w:t>
      </w:r>
      <w:proofErr w:type="gramStart"/>
      <w:r w:rsidRPr="001F53C4">
        <w:rPr>
          <w:rStyle w:val="c1"/>
          <w:color w:val="000000"/>
          <w:sz w:val="28"/>
          <w:szCs w:val="28"/>
        </w:rPr>
        <w:t>х-</w:t>
      </w:r>
      <w:proofErr w:type="gramEnd"/>
      <w:r w:rsidRPr="001F53C4">
        <w:rPr>
          <w:rStyle w:val="c1"/>
          <w:color w:val="000000"/>
          <w:sz w:val="28"/>
          <w:szCs w:val="28"/>
        </w:rPr>
        <w:t xml:space="preserve"> вперед, руки на поясе (по 8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28. Бег змейкой вокруг степов.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29. Подвижная игра «Цирковые лошадки».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3c1"/>
          <w:i/>
          <w:iCs/>
          <w:color w:val="000000"/>
          <w:sz w:val="28"/>
          <w:szCs w:val="28"/>
        </w:rPr>
        <w:t>Правила игры.</w:t>
      </w:r>
      <w:r w:rsidRPr="001F53C4">
        <w:rPr>
          <w:rStyle w:val="c1"/>
          <w:color w:val="000000"/>
          <w:sz w:val="28"/>
          <w:szCs w:val="28"/>
        </w:rPr>
        <w:t> Круг из степов — это цирковая арена. Дети идут вокруг степов, высоко поднимая колени («как лошадки на учении»), затем по сигналу переходят на бег с высоким подниманием колен, потом на ходьбу и по остановке музыки занимают степ («стойло»). Степов должно быть на 2—3 меньше, чем участников игры. (Игра повторяется 3 раза.) Дети убирают степы в определенное место, берут коврики, раскладывают их по кругу и садятся на них.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30. Упражнения на расслабление и дыхание.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2c4c1"/>
          <w:b/>
          <w:bCs/>
          <w:color w:val="000000"/>
          <w:sz w:val="28"/>
          <w:szCs w:val="28"/>
        </w:rPr>
        <w:t>Комплекс №2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В подготовительной части этого комплекса степы расположены в ряд вдоль стены.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ПОДГОТОВИТЕЛЬНАЯ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1. И.п.: стоя на степе боком, руки опущены. Во время ходьбы на месте поднять обе руки вперед и вверх; при этом голову приподнять; вернуться в и. п. (10 раз)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2. Шагая на степе, из положения руки за головой разводить их в стороны с поворотом туловища вправо-влево (10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Встать на степах друг за другом («паровозиком»). Сделать шаг со степа назад (вперед), одновременно опуская и поднимая плечи.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Повернуться кругом, повторить то же (по 12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(Все повторить 3 раза и переставить степы углом для основной части занятия.)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ОСНОВНАЯ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1. Одновременно с ходьбой на степе обхватывать правой рукой левое плечо, левой рукой — правое плечо, затем разводить руки в стороны и снова обхватывать плечи (10—12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2. Шаг на степ со степа; одновременно энергично разгибать вперед согнутые в локтях руки (пальцы сжаты в кулаки). Отводить руки назад и выпрямлять в стороны из положения — руки перед грудью.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Одновременно с ходьбой на степе делать прямыми руками круговые движения вперед и назад попеременно и вместе (10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Шаг со степа на степ чередовать с поворотом корпуса вправо и влево, руки на поясе (10—12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(№ 1, 2, 3 и 4 повторить 2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5. Сидя на степе, опираясь сзади руками, поднимать и опускать вытянутые ноги (10—12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6. Сидя на степе, скрестив ноги, наклоняться к правому и левому колену, касаясь его лбом (помогать себе руками).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lastRenderedPageBreak/>
        <w:t>7. Стоя на коленях на степе, садиться и вставать, не помогая себе руками.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8. Шаг со степа вправо, влево.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(№ 5, 6, 7 и8 повторить 2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9. Стоя на степе, взмахивать прямой ногой вперед, делать под ногой хлопок. Сохранять правильную осанку, не наклоняться вперед, стараться как можно выше поднимать ногу, оттягивая носок.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10. Шаг со степа вперед; чередование с наклоном вперед (10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11. Стоя на степе, поднимать поочередно согнутые в коленях ноги (10—12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12. Стоя на полу перед степом, перешагивать вперед-назад через степ; руки в замке за головой(2 раза).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13. Ходьба в колонне по одному с перешагиванием через степы.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14. Подскоки с продвижением врассыпную.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15. Повторить № 13 в обратном направлении.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16. Подскоки с продвижением врассыпную.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17. Ходьба на степе.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18. Подвижная игра «Скворечники».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3c1"/>
          <w:i/>
          <w:iCs/>
          <w:color w:val="000000"/>
          <w:sz w:val="28"/>
          <w:szCs w:val="28"/>
        </w:rPr>
        <w:t>Правила игры</w:t>
      </w:r>
      <w:r w:rsidRPr="001F53C4">
        <w:rPr>
          <w:rStyle w:val="c1"/>
          <w:color w:val="000000"/>
          <w:sz w:val="28"/>
          <w:szCs w:val="28"/>
        </w:rPr>
        <w:t>. Занимать место (только в своем) скворечнике (степе), можно по сигналу «Скворцы прилетели!». Вылетать из скворечника надо по сигналу «Скворцы летят!». Тот, кто займет степ последним, считается проигравшим.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19. Игры и упражнения на расслабление, восстановление дыхания.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2c4c1"/>
          <w:b/>
          <w:bCs/>
          <w:color w:val="000000"/>
          <w:sz w:val="28"/>
          <w:szCs w:val="28"/>
        </w:rPr>
        <w:t>Комплекс № 3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Степы расположены в хаотичном порядке.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ПОДГОТОВИТЕЛЬНАЯ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1. Одновременно с ходьбой на степе выпрямить руки вверх, разжимая кулаки, посмотреть на них; руки опущены к плечам, кисти сжаты в кулаки.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2. Шагать со степа на степ, бодро работая руками.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Одновременно с ходьбой на степе раскачивать руки вперед-назад с хлопками спереди и сзади.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Ходьба на степе с поворотами вокруг себя и со свободными движениями рук. (Повороты в одну и другую сторону.)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5. «Крест» (</w:t>
      </w:r>
      <w:proofErr w:type="gramStart"/>
      <w:r w:rsidRPr="001F53C4">
        <w:rPr>
          <w:rStyle w:val="c1"/>
          <w:color w:val="000000"/>
          <w:sz w:val="28"/>
          <w:szCs w:val="28"/>
        </w:rPr>
        <w:t>см</w:t>
      </w:r>
      <w:proofErr w:type="gramEnd"/>
      <w:r w:rsidRPr="001F53C4">
        <w:rPr>
          <w:rStyle w:val="c1"/>
          <w:color w:val="000000"/>
          <w:sz w:val="28"/>
          <w:szCs w:val="28"/>
        </w:rPr>
        <w:t>. выше). (Повторить 2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jc w:val="center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ОСНОВНАЯ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1. Одновременно с ходьбой на степе скрестить согнутые руки перед собой, хлопнуть левой кистью по правому плечу, а правой — по левому плечу.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2. Шаг со степа в сторону чередуется с приседанием. Одновременно руки поднимают вперед.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Одновременно с ходьбой на степе поднять руки через стороны вверх и хлопнуть над головой.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Шагать со степа на степ, поднимая и опуская плечи.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5. Ходьба врассыпную переменным шагом, руки производят танцевальные движения (2 раза).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6. Сидя на степе, скрестить ноги, руки на поясе. Наклоны вправо-влево.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7. И.п. — то же. Взмахнув руками вперед, быстро встать, вернуться в исходное положение.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lastRenderedPageBreak/>
        <w:t>8. Стоять на коленях на степе, руки на поясе</w:t>
      </w:r>
      <w:proofErr w:type="gramStart"/>
      <w:r w:rsidRPr="001F53C4">
        <w:rPr>
          <w:rStyle w:val="c1"/>
          <w:color w:val="000000"/>
          <w:sz w:val="28"/>
          <w:szCs w:val="28"/>
        </w:rPr>
        <w:t xml:space="preserve"> ;</w:t>
      </w:r>
      <w:proofErr w:type="gramEnd"/>
      <w:r w:rsidRPr="001F53C4">
        <w:rPr>
          <w:rStyle w:val="c1"/>
          <w:color w:val="000000"/>
          <w:sz w:val="28"/>
          <w:szCs w:val="28"/>
        </w:rPr>
        <w:t xml:space="preserve"> опуститься на пятки, руки в стороны, вернуться в исходное положение.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9. Ходьба на степе с интенсивной работой руками.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10. Ритмические приседания и выпрямления на степе, руки в свободном движении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11. Кружение на степе, руки в стороны. Движение в одну и другую сторону.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12. Повторить № 10.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13. Кружение с закрытыми глазами.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14. Шаг на степ, со степа.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15. Бег врассыпную с выполнением заданий для рук.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16. Повторить № 1.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17. Легкий бег на степе чередуется с ходьбой. (2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18. Прыжки, стоя боком на степе, руки на поясе, ноги врозь — на пол, ноги вместе, вернуться в исходное положение.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19. Шаг на степ со степа.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20. Повторить № 18 в другую сторону.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21. Ходьба на степе.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22. Подвижная игра «Физкульт-ура!»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c3"/>
          <w:i/>
          <w:iCs/>
          <w:color w:val="000000"/>
          <w:sz w:val="28"/>
          <w:szCs w:val="28"/>
        </w:rPr>
        <w:t>Правила игры.</w:t>
      </w:r>
      <w:r w:rsidRPr="001F53C4">
        <w:rPr>
          <w:rStyle w:val="c1"/>
          <w:color w:val="000000"/>
          <w:sz w:val="28"/>
          <w:szCs w:val="28"/>
        </w:rPr>
        <w:t> Дети переносят степы для игры в разные места, расположив их в две шеренги по разные стороны площадки. На одной стороне на один степ меньше. Самостоятельно становятся туда, где степов больше, по два человека на степ. Это линия старта. На противоположной стороне — финиш. Дети говорят: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«Спорт, ребята, очень нужен.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Мы со спортом крепко дружим,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Спорт — помощник!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Спорт — здоровье!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Спорт — игра!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Физкульт-ура!»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С окончанием слов участники игры бегут наперегонки к финишу. Проигрывают те, кто не успел занять степ. Побеждают те, кто в числе первых занял степ. (Игру повторить 3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23. Игры и упражнения на релаксацию.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Комплексы для утренней гимнастики на степах можно составлять, используя </w:t>
      </w:r>
      <w:proofErr w:type="gramStart"/>
      <w:r w:rsidRPr="001F53C4">
        <w:rPr>
          <w:rStyle w:val="c1"/>
          <w:color w:val="000000"/>
          <w:sz w:val="28"/>
          <w:szCs w:val="28"/>
        </w:rPr>
        <w:t>выше указанные</w:t>
      </w:r>
      <w:proofErr w:type="gramEnd"/>
      <w:r w:rsidRPr="001F53C4">
        <w:rPr>
          <w:rStyle w:val="c1"/>
          <w:color w:val="000000"/>
          <w:sz w:val="28"/>
          <w:szCs w:val="28"/>
        </w:rPr>
        <w:t xml:space="preserve"> упражнения. Например: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2c4c1"/>
          <w:b/>
          <w:bCs/>
          <w:color w:val="000000"/>
          <w:sz w:val="28"/>
          <w:szCs w:val="28"/>
        </w:rPr>
        <w:t>Комплекс утренней гимнастики на степах </w:t>
      </w:r>
      <w:r w:rsidRPr="001F53C4">
        <w:rPr>
          <w:rStyle w:val="c1"/>
          <w:color w:val="000000"/>
          <w:sz w:val="28"/>
          <w:szCs w:val="28"/>
        </w:rPr>
        <w:t>(для старших дошкольников)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Степы раскладывают в три ряда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2c1"/>
          <w:b/>
          <w:bCs/>
          <w:color w:val="000000"/>
          <w:sz w:val="28"/>
          <w:szCs w:val="28"/>
        </w:rPr>
        <w:t>1-я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Ходьба и бег змейкой вокруг степов. Ходьба с перешагиванием через степы. Перестроение тройками к степам.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2c1"/>
          <w:b/>
          <w:bCs/>
          <w:color w:val="000000"/>
          <w:sz w:val="28"/>
          <w:szCs w:val="28"/>
        </w:rPr>
        <w:t>2-я 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1. И.п.: стоя на степе, руки опущены вниз. Одновременно с ходьбой на месте раскачивать руки вперед-назад с хлопками спереди и сзади. (10 раз.)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lastRenderedPageBreak/>
        <w:t>2. И.п.: основная стойка. Шаг вправо со степа, руки в стороны, вернуться в исходное положение; то же — влево</w:t>
      </w:r>
      <w:proofErr w:type="gramStart"/>
      <w:r w:rsidRPr="001F53C4">
        <w:rPr>
          <w:rStyle w:val="c1"/>
          <w:color w:val="000000"/>
          <w:sz w:val="28"/>
          <w:szCs w:val="28"/>
        </w:rPr>
        <w:t>.</w:t>
      </w:r>
      <w:proofErr w:type="gramEnd"/>
      <w:r w:rsidRPr="001F53C4">
        <w:rPr>
          <w:rStyle w:val="c1"/>
          <w:color w:val="000000"/>
          <w:sz w:val="28"/>
          <w:szCs w:val="28"/>
        </w:rPr>
        <w:t xml:space="preserve"> (</w:t>
      </w:r>
      <w:proofErr w:type="gramStart"/>
      <w:r w:rsidRPr="001F53C4">
        <w:rPr>
          <w:rStyle w:val="c1"/>
          <w:color w:val="000000"/>
          <w:sz w:val="28"/>
          <w:szCs w:val="28"/>
        </w:rPr>
        <w:t>п</w:t>
      </w:r>
      <w:proofErr w:type="gramEnd"/>
      <w:r w:rsidRPr="001F53C4">
        <w:rPr>
          <w:rStyle w:val="c1"/>
          <w:color w:val="000000"/>
          <w:sz w:val="28"/>
          <w:szCs w:val="28"/>
        </w:rPr>
        <w:t>о 5 раз.)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И.п.: стоя на степе, ноги на ширине плеч, руки опущены вниз. Повороты вправо и влево со свободными движениями рук. (10—12 раз.)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И.п.: стоя на коленях на степе, садиться и вставать, не помогая себе руками (10—12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5. Сидя на степе скрестив ноги, наклоняться к правому и левому колену, касаясь его лбом (помогать себе руками).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6. И.п.: основная стойка на степе. Взмахивать прямой ногой вперед, делать под ногой хлопок. (10—12 раз.)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7. Обычные прыжки на степе чередуются ходьбой. (2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2c4c1"/>
          <w:b/>
          <w:bCs/>
          <w:color w:val="000000"/>
          <w:sz w:val="28"/>
          <w:szCs w:val="28"/>
        </w:rPr>
        <w:t xml:space="preserve">Комплекс </w:t>
      </w:r>
      <w:proofErr w:type="spellStart"/>
      <w:r w:rsidRPr="001F53C4">
        <w:rPr>
          <w:rStyle w:val="c2c4c1"/>
          <w:b/>
          <w:bCs/>
          <w:color w:val="000000"/>
          <w:sz w:val="28"/>
          <w:szCs w:val="28"/>
        </w:rPr>
        <w:t>общеразвивающих</w:t>
      </w:r>
      <w:proofErr w:type="spellEnd"/>
      <w:r w:rsidRPr="001F53C4">
        <w:rPr>
          <w:rStyle w:val="c2c4c1"/>
          <w:b/>
          <w:bCs/>
          <w:color w:val="000000"/>
          <w:sz w:val="28"/>
          <w:szCs w:val="28"/>
        </w:rPr>
        <w:t xml:space="preserve"> упражнений на сте</w:t>
      </w:r>
      <w:proofErr w:type="gramStart"/>
      <w:r w:rsidRPr="001F53C4">
        <w:rPr>
          <w:rStyle w:val="c2c4c1"/>
          <w:b/>
          <w:bCs/>
          <w:color w:val="000000"/>
          <w:sz w:val="28"/>
          <w:szCs w:val="28"/>
        </w:rPr>
        <w:t>п-</w:t>
      </w:r>
      <w:proofErr w:type="gramEnd"/>
      <w:r w:rsidRPr="001F53C4">
        <w:rPr>
          <w:rStyle w:val="c2c4c1"/>
          <w:b/>
          <w:bCs/>
          <w:color w:val="000000"/>
          <w:sz w:val="28"/>
          <w:szCs w:val="28"/>
        </w:rPr>
        <w:t xml:space="preserve"> досках </w:t>
      </w:r>
      <w:r w:rsidRPr="001F53C4">
        <w:rPr>
          <w:rStyle w:val="c1"/>
          <w:color w:val="000000"/>
          <w:sz w:val="28"/>
          <w:szCs w:val="28"/>
        </w:rPr>
        <w:t>(для детей младшей группы)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Степ-доски </w:t>
      </w:r>
      <w:proofErr w:type="gramStart"/>
      <w:r w:rsidRPr="001F53C4">
        <w:rPr>
          <w:rStyle w:val="c1"/>
          <w:color w:val="000000"/>
          <w:sz w:val="28"/>
          <w:szCs w:val="28"/>
        </w:rPr>
        <w:t>разложены</w:t>
      </w:r>
      <w:proofErr w:type="gramEnd"/>
      <w:r w:rsidRPr="001F53C4">
        <w:rPr>
          <w:rStyle w:val="c1"/>
          <w:color w:val="000000"/>
          <w:sz w:val="28"/>
          <w:szCs w:val="28"/>
        </w:rPr>
        <w:t xml:space="preserve"> по кругу.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2c1"/>
          <w:b/>
          <w:bCs/>
          <w:color w:val="000000"/>
          <w:sz w:val="28"/>
          <w:szCs w:val="28"/>
        </w:rPr>
        <w:t>1-я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Ходьба и бег по кругу вокруг </w:t>
      </w:r>
      <w:proofErr w:type="spellStart"/>
      <w:proofErr w:type="gramStart"/>
      <w:r w:rsidRPr="001F53C4">
        <w:rPr>
          <w:rStyle w:val="c1"/>
          <w:color w:val="000000"/>
          <w:sz w:val="28"/>
          <w:szCs w:val="28"/>
        </w:rPr>
        <w:t>степ-досок</w:t>
      </w:r>
      <w:proofErr w:type="spellEnd"/>
      <w:proofErr w:type="gramEnd"/>
      <w:r w:rsidRPr="001F53C4">
        <w:rPr>
          <w:rStyle w:val="c1"/>
          <w:color w:val="000000"/>
          <w:sz w:val="28"/>
          <w:szCs w:val="28"/>
        </w:rPr>
        <w:t>, сначала в одну сторону, потом в другую. По команде или определенному сигналу (остановка музыки и т.п.) дети становятся на степ-доску.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Ходьба на носках вокруг </w:t>
      </w:r>
      <w:proofErr w:type="spellStart"/>
      <w:proofErr w:type="gramStart"/>
      <w:r w:rsidRPr="001F53C4">
        <w:rPr>
          <w:rStyle w:val="c1"/>
          <w:color w:val="000000"/>
          <w:sz w:val="28"/>
          <w:szCs w:val="28"/>
        </w:rPr>
        <w:t>степ-доски</w:t>
      </w:r>
      <w:proofErr w:type="spellEnd"/>
      <w:proofErr w:type="gramEnd"/>
      <w:r w:rsidRPr="001F53C4">
        <w:rPr>
          <w:rStyle w:val="c1"/>
          <w:color w:val="000000"/>
          <w:sz w:val="28"/>
          <w:szCs w:val="28"/>
        </w:rPr>
        <w:t xml:space="preserve"> чередуется с бегом по кругу; то же с ходьбой на пятках.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После обычной ходьбы по кругу дети вновь становятся на </w:t>
      </w:r>
      <w:proofErr w:type="spellStart"/>
      <w:proofErr w:type="gramStart"/>
      <w:r w:rsidRPr="001F53C4">
        <w:rPr>
          <w:rStyle w:val="c1"/>
          <w:color w:val="000000"/>
          <w:sz w:val="28"/>
          <w:szCs w:val="28"/>
        </w:rPr>
        <w:t>степ-доски</w:t>
      </w:r>
      <w:proofErr w:type="spellEnd"/>
      <w:proofErr w:type="gramEnd"/>
      <w:r w:rsidRPr="001F53C4">
        <w:rPr>
          <w:rStyle w:val="c1"/>
          <w:color w:val="000000"/>
          <w:sz w:val="28"/>
          <w:szCs w:val="28"/>
        </w:rPr>
        <w:t>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rStyle w:val="c1c2"/>
          <w:b/>
          <w:bCs/>
          <w:color w:val="000000"/>
          <w:sz w:val="28"/>
          <w:szCs w:val="28"/>
        </w:rPr>
      </w:pPr>
      <w:r w:rsidRPr="001F53C4">
        <w:rPr>
          <w:rStyle w:val="c2c1"/>
          <w:b/>
          <w:bCs/>
          <w:color w:val="000000"/>
          <w:sz w:val="28"/>
          <w:szCs w:val="28"/>
        </w:rPr>
        <w:t>2-я часть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. И.п.: ноги на ширине ступни, руки внизу. Шаг вперед со </w:t>
      </w:r>
      <w:proofErr w:type="spellStart"/>
      <w:proofErr w:type="gramStart"/>
      <w:r w:rsidRPr="001F53C4">
        <w:rPr>
          <w:rStyle w:val="c1"/>
          <w:color w:val="000000"/>
          <w:sz w:val="28"/>
          <w:szCs w:val="28"/>
        </w:rPr>
        <w:t>степ-доски</w:t>
      </w:r>
      <w:proofErr w:type="spellEnd"/>
      <w:proofErr w:type="gramEnd"/>
      <w:r w:rsidRPr="001F53C4">
        <w:rPr>
          <w:rStyle w:val="c1"/>
          <w:color w:val="000000"/>
          <w:sz w:val="28"/>
          <w:szCs w:val="28"/>
        </w:rPr>
        <w:t>, руки вверх, шаг назад; вернуться в и. п. (6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2. И.п. стоя за </w:t>
      </w:r>
      <w:proofErr w:type="spellStart"/>
      <w:proofErr w:type="gramStart"/>
      <w:r w:rsidRPr="001F53C4">
        <w:rPr>
          <w:rStyle w:val="c1"/>
          <w:color w:val="000000"/>
          <w:sz w:val="28"/>
          <w:szCs w:val="28"/>
        </w:rPr>
        <w:t>степ-доской</w:t>
      </w:r>
      <w:proofErr w:type="spellEnd"/>
      <w:proofErr w:type="gramEnd"/>
      <w:r w:rsidRPr="001F53C4">
        <w:rPr>
          <w:rStyle w:val="c1"/>
          <w:color w:val="000000"/>
          <w:sz w:val="28"/>
          <w:szCs w:val="28"/>
        </w:rPr>
        <w:t>, руки на поясе. Наклониться, коснуться ладонями степа, выпрямиться; вернуться в и. п. (6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3. И.п. стоя на степе, ноги на ширине ступни, руки вверху. Присесть, постучать ладонями о пол перед степом; выпрямиться, вернуться в и. п. (5—6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>4. И.п.: сидя на степе, ноги вытянуты прямо вперед, руки сзади по краям степа. Согнуть ноги в коленях, обхватить (обнять) их руками, голову опустить; вернуться в и. п. (5—6 раз).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5. И.п. стоя на степе, </w:t>
      </w:r>
      <w:proofErr w:type="gramStart"/>
      <w:r w:rsidRPr="001F53C4">
        <w:rPr>
          <w:rStyle w:val="c1"/>
          <w:color w:val="000000"/>
          <w:sz w:val="28"/>
          <w:szCs w:val="28"/>
        </w:rPr>
        <w:t>руки</w:t>
      </w:r>
      <w:proofErr w:type="gramEnd"/>
      <w:r w:rsidRPr="001F53C4">
        <w:rPr>
          <w:rStyle w:val="c1"/>
          <w:color w:val="000000"/>
          <w:sz w:val="28"/>
          <w:szCs w:val="28"/>
        </w:rPr>
        <w:t xml:space="preserve"> на поясе, ноги не напряжены. Прыжки (8 раз) чередуются с ходьбой со степа на степ. (2 раза.)</w:t>
      </w:r>
    </w:p>
    <w:p w:rsidR="00C53B73" w:rsidRPr="001F53C4" w:rsidRDefault="00C53B73" w:rsidP="00C53B73">
      <w:pPr>
        <w:pStyle w:val="c0"/>
        <w:spacing w:before="0" w:beforeAutospacing="0" w:after="0" w:afterAutospacing="0"/>
        <w:rPr>
          <w:color w:val="000000"/>
          <w:sz w:val="23"/>
          <w:szCs w:val="23"/>
        </w:rPr>
      </w:pPr>
      <w:r w:rsidRPr="001F53C4">
        <w:rPr>
          <w:rStyle w:val="c1"/>
          <w:color w:val="000000"/>
          <w:sz w:val="28"/>
          <w:szCs w:val="28"/>
        </w:rPr>
        <w:t xml:space="preserve">Заканчивается комплекс обычной ходьбой на месте на </w:t>
      </w:r>
      <w:proofErr w:type="gramStart"/>
      <w:r w:rsidRPr="001F53C4">
        <w:rPr>
          <w:rStyle w:val="c1"/>
          <w:color w:val="000000"/>
          <w:sz w:val="28"/>
          <w:szCs w:val="28"/>
        </w:rPr>
        <w:t>степ–доске</w:t>
      </w:r>
      <w:proofErr w:type="gramEnd"/>
      <w:r w:rsidRPr="001F53C4">
        <w:rPr>
          <w:rStyle w:val="c1"/>
          <w:color w:val="000000"/>
          <w:sz w:val="28"/>
          <w:szCs w:val="28"/>
        </w:rPr>
        <w:t>, или с поворотом вокруг себя, или с остановкой по сигналу.</w:t>
      </w:r>
    </w:p>
    <w:p w:rsidR="00C53B73" w:rsidRDefault="00C53B73" w:rsidP="00C53B73">
      <w:pPr>
        <w:pStyle w:val="c0"/>
        <w:spacing w:before="0" w:beforeAutospacing="0" w:after="0" w:afterAutospacing="0"/>
        <w:rPr>
          <w:rFonts w:ascii="Arial" w:hAnsi="Arial" w:cs="Arial"/>
          <w:color w:val="666666"/>
          <w:sz w:val="23"/>
          <w:szCs w:val="23"/>
        </w:rPr>
      </w:pPr>
    </w:p>
    <w:p w:rsidR="008D5501" w:rsidRDefault="008D5501"/>
    <w:sectPr w:rsidR="008D5501" w:rsidSect="002A5D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B73"/>
    <w:rsid w:val="000C4405"/>
    <w:rsid w:val="000F198F"/>
    <w:rsid w:val="002A5D07"/>
    <w:rsid w:val="008D5501"/>
    <w:rsid w:val="00C53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D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C53B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C53B73"/>
  </w:style>
  <w:style w:type="character" w:customStyle="1" w:styleId="c2c4c1">
    <w:name w:val="c2 c4 c1"/>
    <w:basedOn w:val="a0"/>
    <w:rsid w:val="00C53B73"/>
  </w:style>
  <w:style w:type="character" w:customStyle="1" w:styleId="c2c1c4">
    <w:name w:val="c2 c1 c4"/>
    <w:basedOn w:val="a0"/>
    <w:rsid w:val="00C53B73"/>
  </w:style>
  <w:style w:type="character" w:customStyle="1" w:styleId="c3c1">
    <w:name w:val="c3 c1"/>
    <w:basedOn w:val="a0"/>
    <w:rsid w:val="00C53B73"/>
  </w:style>
  <w:style w:type="character" w:customStyle="1" w:styleId="c1c3">
    <w:name w:val="c1 c3"/>
    <w:basedOn w:val="a0"/>
    <w:rsid w:val="00C53B73"/>
  </w:style>
  <w:style w:type="character" w:customStyle="1" w:styleId="c2c1">
    <w:name w:val="c2 c1"/>
    <w:basedOn w:val="a0"/>
    <w:rsid w:val="00C53B73"/>
  </w:style>
  <w:style w:type="character" w:customStyle="1" w:styleId="c1c2">
    <w:name w:val="c1 c2"/>
    <w:basedOn w:val="a0"/>
    <w:rsid w:val="00C53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1535</Words>
  <Characters>8753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Группа</dc:creator>
  <cp:keywords/>
  <dc:description/>
  <cp:lastModifiedBy>Группа</cp:lastModifiedBy>
  <cp:revision>3</cp:revision>
  <dcterms:created xsi:type="dcterms:W3CDTF">2018-09-10T11:52:00Z</dcterms:created>
  <dcterms:modified xsi:type="dcterms:W3CDTF">2018-09-11T12:26:00Z</dcterms:modified>
</cp:coreProperties>
</file>