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5552" w14:textId="48C3A206" w:rsidR="000B1164" w:rsidRPr="000513AC" w:rsidRDefault="00DC22D5" w:rsidP="000513AC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0513AC">
        <w:rPr>
          <w:rStyle w:val="a3"/>
          <w:rFonts w:ascii="Times New Roman" w:hAnsi="Times New Roman" w:cs="Times New Roman"/>
          <w:color w:val="FF0000"/>
          <w:sz w:val="36"/>
          <w:szCs w:val="28"/>
        </w:rPr>
        <w:t>Э</w:t>
      </w:r>
      <w:r w:rsidR="000B1164" w:rsidRPr="000513AC">
        <w:rPr>
          <w:rStyle w:val="a3"/>
          <w:rFonts w:ascii="Times New Roman" w:hAnsi="Times New Roman" w:cs="Times New Roman"/>
          <w:color w:val="FF0000"/>
          <w:sz w:val="36"/>
          <w:szCs w:val="28"/>
        </w:rPr>
        <w:t>ссе "Поч</w:t>
      </w:r>
      <w:bookmarkStart w:id="0" w:name="_GoBack"/>
      <w:bookmarkEnd w:id="0"/>
      <w:r w:rsidR="000B1164" w:rsidRPr="000513AC">
        <w:rPr>
          <w:rStyle w:val="a3"/>
          <w:rFonts w:ascii="Times New Roman" w:hAnsi="Times New Roman" w:cs="Times New Roman"/>
          <w:color w:val="FF0000"/>
          <w:sz w:val="36"/>
          <w:szCs w:val="28"/>
        </w:rPr>
        <w:t>ему я стала логопедом"</w:t>
      </w:r>
    </w:p>
    <w:p w14:paraId="21BB1F01" w14:textId="3B5A9730" w:rsidR="000B1164" w:rsidRPr="00DC22D5" w:rsidRDefault="000B1164" w:rsidP="000513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22D5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DC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D5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DC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D5">
        <w:rPr>
          <w:rFonts w:ascii="Times New Roman" w:hAnsi="Times New Roman" w:cs="Times New Roman"/>
          <w:sz w:val="28"/>
          <w:szCs w:val="28"/>
        </w:rPr>
        <w:t>Нуркыз</w:t>
      </w:r>
      <w:proofErr w:type="spellEnd"/>
      <w:r w:rsidRPr="00DC22D5">
        <w:rPr>
          <w:rFonts w:ascii="Times New Roman" w:hAnsi="Times New Roman" w:cs="Times New Roman"/>
          <w:sz w:val="28"/>
          <w:szCs w:val="28"/>
        </w:rPr>
        <w:t>, учитель-логопед</w:t>
      </w:r>
      <w:proofErr w:type="gramStart"/>
      <w:r w:rsidRPr="00DC22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22D5">
        <w:rPr>
          <w:rFonts w:ascii="Times New Roman" w:hAnsi="Times New Roman" w:cs="Times New Roman"/>
          <w:sz w:val="28"/>
          <w:szCs w:val="28"/>
        </w:rPr>
        <w:t>МБДОУ детский сад «</w:t>
      </w:r>
      <w:proofErr w:type="spellStart"/>
      <w:r w:rsidRPr="00DC22D5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DC22D5">
        <w:rPr>
          <w:rFonts w:ascii="Times New Roman" w:hAnsi="Times New Roman" w:cs="Times New Roman"/>
          <w:sz w:val="28"/>
          <w:szCs w:val="28"/>
        </w:rPr>
        <w:t>».</w:t>
      </w:r>
    </w:p>
    <w:p w14:paraId="1E06A5CD" w14:textId="747DBD61" w:rsidR="000B1164" w:rsidRPr="00DC22D5" w:rsidRDefault="000B1164" w:rsidP="00051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D5">
        <w:rPr>
          <w:rFonts w:ascii="Times New Roman" w:hAnsi="Times New Roman" w:cs="Times New Roman"/>
          <w:sz w:val="28"/>
          <w:szCs w:val="28"/>
        </w:rPr>
        <w:t>Еще учась в школе, я всегда была близка к детям. К окончанию школы у меня сформировалось понимание того, что я хотела бы посвятить свою жизнь логопедии, поскольку дефекты речи у маленьких детей вызывали в мой душе глубокое сочувствие и желание помочь. Когда я узнала, что даже самые тяжелые дефекты речи в подавляющем большинстве поддаются коррекции, это желание стало укрепляться еще больше.</w:t>
      </w:r>
    </w:p>
    <w:p w14:paraId="1F175FEC" w14:textId="77777777" w:rsidR="000513AC" w:rsidRDefault="000B1164" w:rsidP="00051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2D5">
        <w:rPr>
          <w:rFonts w:ascii="Times New Roman" w:hAnsi="Times New Roman" w:cs="Times New Roman"/>
          <w:sz w:val="28"/>
          <w:szCs w:val="28"/>
        </w:rPr>
        <w:t>Начав работать в этой специальности я испытываю удовлетворение от</w:t>
      </w:r>
      <w:proofErr w:type="gramEnd"/>
      <w:r w:rsidRPr="00DC22D5">
        <w:rPr>
          <w:rFonts w:ascii="Times New Roman" w:hAnsi="Times New Roman" w:cs="Times New Roman"/>
          <w:sz w:val="28"/>
          <w:szCs w:val="28"/>
        </w:rPr>
        <w:t xml:space="preserve"> того, что формируя у ребенка чистую речь, избавляя его от ошибок чтения и письма, я поселяю в душе маленького человека надежду и уверенность в собственных силах. Конечно, работа логопеда – это сложная и кропотливая работа, сродни работе врача, который должен уметь правильно собирать анамнез, ставить диагноз и назначать. Как известно, отсутствие правильной речи у ребенка негативно сказывается его психическое развитие, не позволяя ему в полной мере интегрироваться в общество во взрослой жизни. А формирование правильной речи позволяет человеку в полной мере раскрыть свой профессиональный и творческий потенциал в будущем. Чтобы достичь наилучших результатов учитель- логопед должен работать в тесном контакте с воспитателями группы и с родителями детей. И если этот тандем работает как отлаженный механизм, то в этом случае возможен быстрый прогресс и наилучший результат по закреплению правильной речи у ребенка. К сожалению, на практике приходится сталкиваться с семьями, имеющим разный социальный статус. Но в этом и заключается мастерство педагога, </w:t>
      </w:r>
      <w:proofErr w:type="gramStart"/>
      <w:r w:rsidRPr="00DC22D5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DC22D5">
        <w:rPr>
          <w:rFonts w:ascii="Times New Roman" w:hAnsi="Times New Roman" w:cs="Times New Roman"/>
          <w:sz w:val="28"/>
          <w:szCs w:val="28"/>
        </w:rPr>
        <w:t xml:space="preserve"> не ущемляя самолюбия родителей найти с ними контакт, объясняя порой сложные вещи, простым, доступным языком. Но когда результат достигнут, то испытываешь огромную радость от счастливых улыбок родителей и их детей.</w:t>
      </w:r>
    </w:p>
    <w:p w14:paraId="5CA4EEF1" w14:textId="5EC79183" w:rsidR="00DC22D5" w:rsidRPr="000513AC" w:rsidRDefault="000B1164" w:rsidP="00051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AC">
        <w:rPr>
          <w:rFonts w:ascii="Times New Roman" w:hAnsi="Times New Roman" w:cs="Times New Roman"/>
          <w:sz w:val="28"/>
          <w:szCs w:val="28"/>
        </w:rPr>
        <w:t>Работа учител</w:t>
      </w:r>
      <w:proofErr w:type="gramStart"/>
      <w:r w:rsidRPr="000513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13AC">
        <w:rPr>
          <w:rFonts w:ascii="Times New Roman" w:hAnsi="Times New Roman" w:cs="Times New Roman"/>
          <w:sz w:val="28"/>
          <w:szCs w:val="28"/>
        </w:rPr>
        <w:t xml:space="preserve"> логопеда </w:t>
      </w:r>
      <w:proofErr w:type="spellStart"/>
      <w:r w:rsidRPr="000513AC">
        <w:rPr>
          <w:rFonts w:ascii="Times New Roman" w:hAnsi="Times New Roman" w:cs="Times New Roman"/>
          <w:sz w:val="28"/>
          <w:szCs w:val="28"/>
        </w:rPr>
        <w:t>немыслема</w:t>
      </w:r>
      <w:proofErr w:type="spellEnd"/>
      <w:r w:rsidRPr="000513AC">
        <w:rPr>
          <w:rFonts w:ascii="Times New Roman" w:hAnsi="Times New Roman" w:cs="Times New Roman"/>
          <w:sz w:val="28"/>
          <w:szCs w:val="28"/>
        </w:rPr>
        <w:t xml:space="preserve"> без обновления знаний, без расширения профессионального кругозора. Знакомство с новейшими данными по коррекционной педагогике, обучаясь на курсах повышения квалификации, посещая мастер-классы, семинары, позволяют мне расширять и модернизировать коррекционную работу по развитию речи.</w:t>
      </w:r>
      <w:r w:rsidR="00DC22D5" w:rsidRPr="000513AC">
        <w:rPr>
          <w:rFonts w:ascii="Times New Roman" w:hAnsi="Times New Roman" w:cs="Times New Roman"/>
          <w:color w:val="000000"/>
          <w:sz w:val="28"/>
          <w:szCs w:val="28"/>
        </w:rPr>
        <w:t xml:space="preserve"> Я думаю, что учитель-логопед – это педагог, сочетающий профессии актёра, музыканта, дизайнера, психолога.</w:t>
      </w:r>
    </w:p>
    <w:p w14:paraId="71EF0583" w14:textId="77777777" w:rsidR="00DC22D5" w:rsidRDefault="000B1164" w:rsidP="00051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D5">
        <w:rPr>
          <w:rFonts w:ascii="Times New Roman" w:hAnsi="Times New Roman" w:cs="Times New Roman"/>
          <w:sz w:val="28"/>
          <w:szCs w:val="28"/>
        </w:rPr>
        <w:t>Моя работ</w:t>
      </w:r>
      <w:proofErr w:type="gramStart"/>
      <w:r w:rsidRPr="00DC22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22D5">
        <w:rPr>
          <w:rFonts w:ascii="Times New Roman" w:hAnsi="Times New Roman" w:cs="Times New Roman"/>
          <w:sz w:val="28"/>
          <w:szCs w:val="28"/>
        </w:rPr>
        <w:t xml:space="preserve"> это мой второй дом. Мне повезло, что я работаю в коллективе единомышленников, нацеленных на конечный результат. Как и мы, взрослые, так и эти маленькие люди- личности, со своим, порой не простым, характером, настроением, темпераментом, эмоциями. И к каждому из них я должна найти подход, увлечь, заинтересовать учебным процессом так, чтобы ребенок шел ко мне на занятие не </w:t>
      </w:r>
      <w:r w:rsidRPr="00DC22D5">
        <w:rPr>
          <w:rStyle w:val="a4"/>
          <w:rFonts w:ascii="Times New Roman" w:hAnsi="Times New Roman" w:cs="Times New Roman"/>
          <w:b/>
          <w:bCs/>
          <w:sz w:val="28"/>
          <w:szCs w:val="28"/>
        </w:rPr>
        <w:t>«через не хочу»</w:t>
      </w:r>
      <w:r w:rsidRPr="00DC22D5">
        <w:rPr>
          <w:rFonts w:ascii="Times New Roman" w:hAnsi="Times New Roman" w:cs="Times New Roman"/>
          <w:sz w:val="28"/>
          <w:szCs w:val="28"/>
        </w:rPr>
        <w:t>, а ждал следующего урока с радостью. Но это достигается лишь опытом, творческим поиском, придумывая нестандартные решения.</w:t>
      </w:r>
    </w:p>
    <w:p w14:paraId="42BA2488" w14:textId="57E471CF" w:rsidR="000B1164" w:rsidRPr="00DC22D5" w:rsidRDefault="000B1164" w:rsidP="00051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D5">
        <w:rPr>
          <w:rFonts w:ascii="Times New Roman" w:hAnsi="Times New Roman" w:cs="Times New Roman"/>
          <w:color w:val="000000"/>
          <w:sz w:val="28"/>
          <w:szCs w:val="28"/>
        </w:rPr>
        <w:t xml:space="preserve">Мой педагогический принцип – помочь ребёнку раскрыться, вселить в него уверенность, дать почувствовать свою самоценность в учебной деятельности. </w:t>
      </w:r>
      <w:r w:rsidRPr="00DC22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приходят ко мне маленькими, доверчивыми, с широко открытыми глазами. Я вижу в их глазах живой интерес, узнать нечто новое, пока не изведанное. Главное – чтобы этот интерес не угасал.</w:t>
      </w:r>
    </w:p>
    <w:p w14:paraId="10BEFFE8" w14:textId="0E3C7AD9" w:rsidR="000B1164" w:rsidRPr="00DC22D5" w:rsidRDefault="000B1164" w:rsidP="00051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D5">
        <w:rPr>
          <w:rFonts w:ascii="Times New Roman" w:hAnsi="Times New Roman" w:cs="Times New Roman"/>
          <w:color w:val="000000"/>
          <w:sz w:val="28"/>
          <w:szCs w:val="28"/>
        </w:rPr>
        <w:t>Трудно, но в тоже время интересно работать с детьми с тяжелыми диагнозами, а у некоторых, не смотря на дошкольный возраст, сложными судьбами, независимо от их развития и уровня интеллекта. Коррекционная работа идет порой очень сложно, медленно. Но учатся не только мои воспитанники, вместе с ними учусь я сама – выдержке, терпению, пониманию, отзывчивости, доброте. Терпение и оптимизм – две важнейшие составляющие в работе с такими детьми. Желаемый результат будет не скоро, но по крупицам изо дня в день мы к нему идем. И как приятно видеть результат ежедневной, кропотливой работ</w:t>
      </w:r>
      <w:r w:rsidR="00DC22D5" w:rsidRPr="00DC22D5">
        <w:rPr>
          <w:rFonts w:ascii="Times New Roman" w:hAnsi="Times New Roman" w:cs="Times New Roman"/>
          <w:sz w:val="28"/>
          <w:szCs w:val="28"/>
        </w:rPr>
        <w:t xml:space="preserve"> Видя радостные эмоции детей, понимаешь, что всё, что я делаю- не зря. Я люблю свою работу за то, что она даёт мне возможность соприкасаться с чудесным миром детства, чистотой и непосредственностью внутреннего мира детей. Каждый день, отдавая детям свои знания, частичку своего сердца и души я чувствую себя счастливым человеком.</w:t>
      </w:r>
      <w:r w:rsidR="000513AC">
        <w:rPr>
          <w:rFonts w:ascii="Times New Roman" w:hAnsi="Times New Roman" w:cs="Times New Roman"/>
          <w:sz w:val="28"/>
          <w:szCs w:val="28"/>
        </w:rPr>
        <w:t xml:space="preserve"> </w:t>
      </w:r>
      <w:r w:rsidRPr="00DC22D5">
        <w:rPr>
          <w:rFonts w:ascii="Times New Roman" w:hAnsi="Times New Roman" w:cs="Times New Roman"/>
          <w:color w:val="000000"/>
          <w:sz w:val="28"/>
          <w:szCs w:val="28"/>
        </w:rPr>
        <w:t>А как радуются сами малыши своим маленьким победам! Они смогли, сумели!</w:t>
      </w:r>
    </w:p>
    <w:p w14:paraId="73A9AF59" w14:textId="0D88A62A" w:rsidR="000B1164" w:rsidRPr="00DC22D5" w:rsidRDefault="000B1164" w:rsidP="000513AC">
      <w:pPr>
        <w:pStyle w:val="a5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>Именно в эти минуты понимаешь важность своей профессии и в душе осознаёшь:</w:t>
      </w:r>
      <w:r w:rsidR="000513AC">
        <w:rPr>
          <w:color w:val="000000"/>
          <w:sz w:val="28"/>
          <w:szCs w:val="28"/>
        </w:rPr>
        <w:t xml:space="preserve"> </w:t>
      </w:r>
      <w:r w:rsidRPr="00DC22D5">
        <w:rPr>
          <w:color w:val="000000"/>
          <w:sz w:val="28"/>
          <w:szCs w:val="28"/>
        </w:rPr>
        <w:t>«Вот почему я стала учителем - логопедом!»</w:t>
      </w:r>
    </w:p>
    <w:p w14:paraId="1A2F44C3" w14:textId="6553235D" w:rsidR="000B1164" w:rsidRPr="000B1164" w:rsidRDefault="000B1164"/>
    <w:sectPr w:rsidR="000B1164" w:rsidRPr="000B1164" w:rsidSect="000513AC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8"/>
    <w:rsid w:val="000513AC"/>
    <w:rsid w:val="000B1164"/>
    <w:rsid w:val="003C79E8"/>
    <w:rsid w:val="005B3B11"/>
    <w:rsid w:val="00D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164"/>
    <w:rPr>
      <w:b/>
      <w:bCs/>
    </w:rPr>
  </w:style>
  <w:style w:type="character" w:styleId="a4">
    <w:name w:val="Emphasis"/>
    <w:basedOn w:val="a0"/>
    <w:uiPriority w:val="20"/>
    <w:qFormat/>
    <w:rsid w:val="000B1164"/>
    <w:rPr>
      <w:i/>
      <w:iCs/>
    </w:rPr>
  </w:style>
  <w:style w:type="paragraph" w:styleId="a5">
    <w:name w:val="Normal (Web)"/>
    <w:basedOn w:val="a"/>
    <w:uiPriority w:val="99"/>
    <w:unhideWhenUsed/>
    <w:rsid w:val="000B1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164"/>
    <w:rPr>
      <w:b/>
      <w:bCs/>
    </w:rPr>
  </w:style>
  <w:style w:type="character" w:styleId="a4">
    <w:name w:val="Emphasis"/>
    <w:basedOn w:val="a0"/>
    <w:uiPriority w:val="20"/>
    <w:qFormat/>
    <w:rsid w:val="000B1164"/>
    <w:rPr>
      <w:i/>
      <w:iCs/>
    </w:rPr>
  </w:style>
  <w:style w:type="paragraph" w:styleId="a5">
    <w:name w:val="Normal (Web)"/>
    <w:basedOn w:val="a"/>
    <w:uiPriority w:val="99"/>
    <w:unhideWhenUsed/>
    <w:rsid w:val="000B1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Тэсида</dc:creator>
  <cp:keywords/>
  <dc:description/>
  <cp:lastModifiedBy>1</cp:lastModifiedBy>
  <cp:revision>3</cp:revision>
  <dcterms:created xsi:type="dcterms:W3CDTF">2021-11-30T09:27:00Z</dcterms:created>
  <dcterms:modified xsi:type="dcterms:W3CDTF">2022-05-04T04:13:00Z</dcterms:modified>
</cp:coreProperties>
</file>